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505C5E">
              <w:rPr>
                <w:sz w:val="20"/>
                <w:szCs w:val="20"/>
              </w:rPr>
              <w:t>Kim Hoffmans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505C5E">
              <w:rPr>
                <w:sz w:val="20"/>
                <w:szCs w:val="20"/>
              </w:rPr>
              <w:t xml:space="preserve"> Behavioral Science: Elisa Setmire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7059A9">
        <w:rPr>
          <w:rFonts w:ascii="Times New Roman" w:hAnsi="Times New Roman" w:cs="Times New Roman"/>
          <w:sz w:val="20"/>
          <w:szCs w:val="20"/>
        </w:rPr>
        <w:t xml:space="preserve"> February 5, 2013</w:t>
      </w:r>
      <w:r w:rsidR="00B236A5">
        <w:rPr>
          <w:rFonts w:ascii="Times New Roman" w:hAnsi="Times New Roman" w:cs="Times New Roman"/>
          <w:sz w:val="20"/>
          <w:szCs w:val="20"/>
        </w:rPr>
        <w:t xml:space="preserve"> and February 19, 2013</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245DBC" w:rsidRDefault="00B236A5" w:rsidP="00942E8F">
      <w:pPr>
        <w:pStyle w:val="NormalWeb"/>
        <w:numPr>
          <w:ilvl w:val="0"/>
          <w:numId w:val="4"/>
        </w:numPr>
        <w:shd w:val="clear" w:color="auto" w:fill="FFFFFF"/>
        <w:spacing w:before="0" w:beforeAutospacing="0" w:after="0" w:afterAutospacing="0"/>
        <w:ind w:left="360"/>
        <w:rPr>
          <w:sz w:val="20"/>
          <w:szCs w:val="20"/>
        </w:rPr>
      </w:pPr>
      <w:r>
        <w:rPr>
          <w:sz w:val="20"/>
          <w:szCs w:val="20"/>
        </w:rPr>
        <w:t>AP 4100 (Graduation Requirements)</w:t>
      </w:r>
    </w:p>
    <w:p w:rsidR="00245DBC" w:rsidRDefault="00B236A5" w:rsidP="00942E8F">
      <w:pPr>
        <w:pStyle w:val="NormalWeb"/>
        <w:numPr>
          <w:ilvl w:val="0"/>
          <w:numId w:val="4"/>
        </w:numPr>
        <w:shd w:val="clear" w:color="auto" w:fill="FFFFFF"/>
        <w:spacing w:before="0" w:beforeAutospacing="0" w:after="0" w:afterAutospacing="0"/>
        <w:ind w:left="360"/>
        <w:rPr>
          <w:sz w:val="20"/>
          <w:szCs w:val="20"/>
        </w:rPr>
      </w:pPr>
      <w:r>
        <w:rPr>
          <w:sz w:val="20"/>
          <w:szCs w:val="20"/>
        </w:rPr>
        <w:t>AP (Prerequisites)</w:t>
      </w:r>
    </w:p>
    <w:p w:rsidR="00B236A5" w:rsidRDefault="00B236A5" w:rsidP="00942E8F">
      <w:pPr>
        <w:pStyle w:val="NormalWeb"/>
        <w:numPr>
          <w:ilvl w:val="0"/>
          <w:numId w:val="4"/>
        </w:numPr>
        <w:shd w:val="clear" w:color="auto" w:fill="FFFFFF"/>
        <w:spacing w:before="0" w:beforeAutospacing="0" w:after="0" w:afterAutospacing="0"/>
        <w:ind w:left="360"/>
        <w:rPr>
          <w:sz w:val="20"/>
          <w:szCs w:val="20"/>
        </w:rPr>
      </w:pPr>
      <w:r>
        <w:rPr>
          <w:sz w:val="20"/>
          <w:szCs w:val="20"/>
        </w:rPr>
        <w:t>C-ID</w:t>
      </w:r>
    </w:p>
    <w:p w:rsidR="00B236A5" w:rsidRDefault="00F663EB" w:rsidP="00942E8F">
      <w:pPr>
        <w:pStyle w:val="NormalWeb"/>
        <w:numPr>
          <w:ilvl w:val="0"/>
          <w:numId w:val="4"/>
        </w:numPr>
        <w:shd w:val="clear" w:color="auto" w:fill="FFFFFF"/>
        <w:spacing w:before="0" w:beforeAutospacing="0" w:after="0" w:afterAutospacing="0"/>
        <w:ind w:left="360"/>
        <w:rPr>
          <w:sz w:val="20"/>
          <w:szCs w:val="20"/>
        </w:rPr>
      </w:pPr>
      <w:r>
        <w:rPr>
          <w:sz w:val="20"/>
          <w:szCs w:val="20"/>
        </w:rPr>
        <w:t>AP 4025 (</w:t>
      </w:r>
      <w:r w:rsidR="00B236A5">
        <w:rPr>
          <w:sz w:val="20"/>
          <w:szCs w:val="20"/>
        </w:rPr>
        <w:t>District GE</w:t>
      </w:r>
      <w:r>
        <w:rPr>
          <w:sz w:val="20"/>
          <w:szCs w:val="20"/>
        </w:rPr>
        <w:t>)</w:t>
      </w:r>
      <w:bookmarkStart w:id="0" w:name="_GoBack"/>
      <w:bookmarkEnd w:id="0"/>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JOUR M14</w:t>
            </w:r>
          </w:p>
        </w:tc>
        <w:tc>
          <w:tcPr>
            <w:tcW w:w="719" w:type="dxa"/>
            <w:shd w:val="clear" w:color="auto" w:fill="auto"/>
          </w:tcPr>
          <w:p w:rsid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3.0</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B236A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Introduction to Public Relations</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530"/>
        <w:gridCol w:w="720"/>
        <w:gridCol w:w="625"/>
        <w:gridCol w:w="719"/>
        <w:gridCol w:w="4313"/>
        <w:gridCol w:w="2173"/>
      </w:tblGrid>
      <w:tr w:rsidR="0088059A" w:rsidRPr="006E46B2" w:rsidTr="00B23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20"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B236A5">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2071E6"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2071E6"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ENSC M07</w:t>
            </w:r>
          </w:p>
        </w:tc>
        <w:tc>
          <w:tcPr>
            <w:tcW w:w="720" w:type="dxa"/>
            <w:shd w:val="clear" w:color="auto" w:fill="auto"/>
          </w:tcPr>
          <w:p w:rsidR="002071E6" w:rsidRP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2071E6" w:rsidRPr="001F5737" w:rsidRDefault="002071E6"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2071E6" w:rsidRPr="0088059A" w:rsidRDefault="00B236A5"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911088"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Solar Technology</w:t>
            </w:r>
          </w:p>
        </w:tc>
        <w:tc>
          <w:tcPr>
            <w:tcW w:w="2173" w:type="dxa"/>
            <w:shd w:val="clear" w:color="auto" w:fill="auto"/>
          </w:tcPr>
          <w:p w:rsidR="002071E6" w:rsidRPr="006E46B2" w:rsidRDefault="002071E6"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JOUR M02</w:t>
            </w:r>
          </w:p>
        </w:tc>
        <w:tc>
          <w:tcPr>
            <w:tcW w:w="720" w:type="dxa"/>
            <w:shd w:val="clear" w:color="auto" w:fill="auto"/>
          </w:tcPr>
          <w:p w:rsidR="005B1968" w:rsidRPr="00CA4269"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5B1968" w:rsidRPr="001F5737" w:rsidRDefault="005B196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B1968" w:rsidRPr="0088059A" w:rsidRDefault="00B236A5"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Reporting and Writing for Media</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JOUR M03</w:t>
            </w:r>
          </w:p>
        </w:tc>
        <w:tc>
          <w:tcPr>
            <w:tcW w:w="720" w:type="dxa"/>
            <w:shd w:val="clear" w:color="auto" w:fill="auto"/>
          </w:tcPr>
          <w:p w:rsidR="005B1968" w:rsidRP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5B1968" w:rsidRDefault="005B196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B1968" w:rsidRPr="0088059A" w:rsidRDefault="00B236A5"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Intermediate Reporting and Writing for Media</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B1968"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M05</w:t>
            </w:r>
          </w:p>
        </w:tc>
        <w:tc>
          <w:tcPr>
            <w:tcW w:w="720" w:type="dxa"/>
            <w:shd w:val="clear" w:color="auto" w:fill="auto"/>
          </w:tcPr>
          <w:p w:rsidR="005B1968" w:rsidRPr="00CA4269"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5B1968" w:rsidRPr="0088059A" w:rsidRDefault="00B236A5"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B1968"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College Algebra</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B1968"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MAH M07</w:t>
            </w:r>
          </w:p>
        </w:tc>
        <w:tc>
          <w:tcPr>
            <w:tcW w:w="720" w:type="dxa"/>
            <w:shd w:val="clear" w:color="auto" w:fill="auto"/>
          </w:tcPr>
          <w:p w:rsidR="005B1968" w:rsidRPr="00CA4269"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5B1968" w:rsidRDefault="00B236A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5B1968" w:rsidRPr="0088059A" w:rsidRDefault="00B236A5"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B1968"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Algebra and Trigonometry</w:t>
            </w:r>
          </w:p>
        </w:tc>
        <w:tc>
          <w:tcPr>
            <w:tcW w:w="2173" w:type="dxa"/>
            <w:shd w:val="clear" w:color="auto" w:fill="auto"/>
          </w:tcPr>
          <w:p w:rsidR="005B1968" w:rsidRPr="006E46B2" w:rsidRDefault="005B196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47B4F"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C47B4F"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M15</w:t>
            </w:r>
          </w:p>
        </w:tc>
        <w:tc>
          <w:tcPr>
            <w:tcW w:w="720" w:type="dxa"/>
            <w:shd w:val="clear" w:color="auto" w:fill="auto"/>
          </w:tcPr>
          <w:p w:rsidR="00C47B4F"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c>
          <w:tcPr>
            <w:tcW w:w="625" w:type="dxa"/>
            <w:shd w:val="clear" w:color="auto" w:fill="auto"/>
          </w:tcPr>
          <w:p w:rsidR="00C47B4F" w:rsidRDefault="00B236A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C47B4F" w:rsidRDefault="00B236A5"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C47B4F"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Introductory Statistics</w:t>
            </w:r>
          </w:p>
        </w:tc>
        <w:tc>
          <w:tcPr>
            <w:tcW w:w="2173" w:type="dxa"/>
            <w:shd w:val="clear" w:color="auto" w:fill="auto"/>
          </w:tcPr>
          <w:p w:rsidR="00C47B4F" w:rsidRPr="006E46B2" w:rsidRDefault="00C47B4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625E31"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625E31"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M15H</w:t>
            </w:r>
          </w:p>
        </w:tc>
        <w:tc>
          <w:tcPr>
            <w:tcW w:w="720" w:type="dxa"/>
            <w:shd w:val="clear" w:color="auto" w:fill="auto"/>
          </w:tcPr>
          <w:p w:rsidR="00625E31"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p>
        </w:tc>
        <w:tc>
          <w:tcPr>
            <w:tcW w:w="625" w:type="dxa"/>
            <w:shd w:val="clear" w:color="auto" w:fill="auto"/>
          </w:tcPr>
          <w:p w:rsidR="00625E31" w:rsidRDefault="00B236A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625E31" w:rsidRDefault="00B236A5"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625E31"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Introductory Statistics</w:t>
            </w:r>
          </w:p>
        </w:tc>
        <w:tc>
          <w:tcPr>
            <w:tcW w:w="2173" w:type="dxa"/>
            <w:shd w:val="clear" w:color="auto" w:fill="auto"/>
          </w:tcPr>
          <w:p w:rsidR="00625E31" w:rsidRPr="006E46B2" w:rsidRDefault="00625E3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E54D8"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E54D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M16A</w:t>
            </w:r>
          </w:p>
        </w:tc>
        <w:tc>
          <w:tcPr>
            <w:tcW w:w="720" w:type="dxa"/>
            <w:shd w:val="clear" w:color="auto" w:fill="auto"/>
          </w:tcPr>
          <w:p w:rsidR="00DE54D8"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DE54D8"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DE54D8" w:rsidRDefault="00DE54D8"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E54D8"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Applied Calculus I</w:t>
            </w:r>
          </w:p>
        </w:tc>
        <w:tc>
          <w:tcPr>
            <w:tcW w:w="2173" w:type="dxa"/>
            <w:shd w:val="clear" w:color="auto" w:fill="auto"/>
          </w:tcPr>
          <w:p w:rsidR="00DE54D8" w:rsidRPr="006E46B2" w:rsidRDefault="00DE54D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E54D8"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E54D8"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M16B</w:t>
            </w:r>
          </w:p>
        </w:tc>
        <w:tc>
          <w:tcPr>
            <w:tcW w:w="720" w:type="dxa"/>
            <w:shd w:val="clear" w:color="auto" w:fill="auto"/>
          </w:tcPr>
          <w:p w:rsidR="00DE54D8"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DE54D8"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DE54D8" w:rsidRDefault="00DE54D8"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E54D8"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Applied Calculus II</w:t>
            </w:r>
          </w:p>
        </w:tc>
        <w:tc>
          <w:tcPr>
            <w:tcW w:w="2173" w:type="dxa"/>
            <w:shd w:val="clear" w:color="auto" w:fill="auto"/>
          </w:tcPr>
          <w:p w:rsidR="00DE54D8" w:rsidRPr="006E46B2" w:rsidRDefault="00DE54D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E1186"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E1186"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M21</w:t>
            </w:r>
          </w:p>
        </w:tc>
        <w:tc>
          <w:tcPr>
            <w:tcW w:w="720" w:type="dxa"/>
            <w:shd w:val="clear" w:color="auto" w:fill="auto"/>
          </w:tcPr>
          <w:p w:rsidR="00DE1186"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DE1186"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DE1186" w:rsidRDefault="00DE1186"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E1186"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Discrete Mathematics</w:t>
            </w:r>
          </w:p>
        </w:tc>
        <w:tc>
          <w:tcPr>
            <w:tcW w:w="2173" w:type="dxa"/>
            <w:shd w:val="clear" w:color="auto" w:fill="auto"/>
          </w:tcPr>
          <w:p w:rsidR="00DE1186" w:rsidRPr="006E46B2" w:rsidRDefault="00DE1186"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F79F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F79FA"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M25A</w:t>
            </w:r>
          </w:p>
        </w:tc>
        <w:tc>
          <w:tcPr>
            <w:tcW w:w="720"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DF79F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DF79FA" w:rsidRDefault="00DF79F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Calculus with Analytic Geometry I</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DF79FA" w:rsidRPr="006E46B2" w:rsidTr="00B236A5">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F79FA"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M25AH</w:t>
            </w:r>
          </w:p>
        </w:tc>
        <w:tc>
          <w:tcPr>
            <w:tcW w:w="720"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625" w:type="dxa"/>
            <w:shd w:val="clear" w:color="auto" w:fill="auto"/>
          </w:tcPr>
          <w:p w:rsidR="00DF79F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DF79FA" w:rsidRDefault="00DF79FA" w:rsidP="00B236A5">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Honors: Calculus with Analytic Geometry I</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DF79FA" w:rsidRPr="006E46B2" w:rsidTr="00B23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rsidR="00DF79FA" w:rsidRDefault="00B236A5" w:rsidP="00AF5A76">
            <w:pPr>
              <w:pStyle w:val="NormalWeb"/>
              <w:tabs>
                <w:tab w:val="left" w:pos="2160"/>
                <w:tab w:val="left" w:pos="6480"/>
                <w:tab w:val="left" w:pos="7560"/>
              </w:tabs>
              <w:spacing w:before="0" w:beforeAutospacing="0" w:after="0" w:afterAutospacing="0"/>
              <w:rPr>
                <w:b w:val="0"/>
                <w:sz w:val="20"/>
              </w:rPr>
            </w:pPr>
            <w:r>
              <w:rPr>
                <w:b w:val="0"/>
                <w:sz w:val="20"/>
              </w:rPr>
              <w:t>MATH M25B</w:t>
            </w:r>
          </w:p>
        </w:tc>
        <w:tc>
          <w:tcPr>
            <w:tcW w:w="720"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DF79F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DF79FA" w:rsidRDefault="00DF79FA" w:rsidP="00B236A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DF79FA" w:rsidRDefault="00832911"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Calculus with Analytic Geometry II</w:t>
            </w:r>
          </w:p>
        </w:tc>
        <w:tc>
          <w:tcPr>
            <w:tcW w:w="2173" w:type="dxa"/>
            <w:shd w:val="clear" w:color="auto" w:fill="auto"/>
          </w:tcPr>
          <w:p w:rsidR="00DF79FA" w:rsidRPr="006E46B2" w:rsidRDefault="00DF79FA"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D3425" w:rsidRDefault="000D3425"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B236A5" w:rsidRDefault="00B236A5">
      <w:pPr>
        <w:rPr>
          <w:rFonts w:ascii="Times New Roman" w:eastAsia="Times New Roman" w:hAnsi="Times New Roman" w:cs="Times New Roman"/>
          <w:b/>
          <w:sz w:val="20"/>
          <w:szCs w:val="20"/>
        </w:rPr>
      </w:pPr>
      <w:r>
        <w:rPr>
          <w:b/>
          <w:sz w:val="20"/>
          <w:szCs w:val="20"/>
        </w:rPr>
        <w:br w:type="page"/>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lastRenderedPageBreak/>
        <w:t>Course Inactivation: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COL M06</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0.5-1.5</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Skills for Success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M02</w:t>
            </w:r>
          </w:p>
        </w:tc>
        <w:tc>
          <w:tcPr>
            <w:tcW w:w="813" w:type="dxa"/>
            <w:shd w:val="clear" w:color="auto" w:fill="auto"/>
          </w:tcPr>
          <w:p w:rsidR="00A53D3B" w:rsidRPr="00CA4269" w:rsidRDefault="00A53D3B" w:rsidP="00A53D3B">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Fundamentals of Geometry</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FD30EB">
            <w:pPr>
              <w:pStyle w:val="NormalWeb"/>
              <w:tabs>
                <w:tab w:val="left" w:pos="2160"/>
                <w:tab w:val="left" w:pos="6480"/>
                <w:tab w:val="left" w:pos="7560"/>
              </w:tabs>
              <w:spacing w:before="0" w:beforeAutospacing="0" w:after="0" w:afterAutospacing="0"/>
              <w:rPr>
                <w:b w:val="0"/>
                <w:sz w:val="20"/>
              </w:rPr>
            </w:pPr>
            <w:r>
              <w:rPr>
                <w:b w:val="0"/>
                <w:sz w:val="20"/>
              </w:rPr>
              <w:t>MATH M04A</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625"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FD30EB" w:rsidRDefault="00A53D3B" w:rsidP="00FD30EB">
            <w:pPr>
              <w:pStyle w:val="NormalWeb"/>
              <w:tabs>
                <w:tab w:val="left" w:pos="1387"/>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Elementary and Intermediate Algebra Part A</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FD30EB">
            <w:pPr>
              <w:pStyle w:val="NormalWeb"/>
              <w:tabs>
                <w:tab w:val="left" w:pos="2160"/>
                <w:tab w:val="left" w:pos="6480"/>
                <w:tab w:val="left" w:pos="7560"/>
              </w:tabs>
              <w:spacing w:before="0" w:beforeAutospacing="0" w:after="0" w:afterAutospacing="0"/>
              <w:rPr>
                <w:b w:val="0"/>
                <w:sz w:val="20"/>
              </w:rPr>
            </w:pPr>
            <w:r>
              <w:rPr>
                <w:b w:val="0"/>
                <w:sz w:val="20"/>
              </w:rPr>
              <w:t>MATH M04B</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625"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A53D3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Elementary and Intermediate Algebra Part B</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FD30EB">
            <w:pPr>
              <w:pStyle w:val="NormalWeb"/>
              <w:tabs>
                <w:tab w:val="left" w:pos="2160"/>
                <w:tab w:val="left" w:pos="6480"/>
                <w:tab w:val="left" w:pos="7560"/>
              </w:tabs>
              <w:spacing w:before="0" w:beforeAutospacing="0" w:after="0" w:afterAutospacing="0"/>
              <w:rPr>
                <w:b w:val="0"/>
                <w:sz w:val="20"/>
              </w:rPr>
            </w:pPr>
            <w:r>
              <w:rPr>
                <w:b w:val="0"/>
                <w:sz w:val="20"/>
              </w:rPr>
              <w:t>MATH M13</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D2</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A53D3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Mathematical Ideas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FD30EB">
            <w:pPr>
              <w:pStyle w:val="NormalWeb"/>
              <w:tabs>
                <w:tab w:val="left" w:pos="2160"/>
                <w:tab w:val="left" w:pos="6480"/>
                <w:tab w:val="left" w:pos="7560"/>
              </w:tabs>
              <w:spacing w:before="0" w:beforeAutospacing="0" w:after="0" w:afterAutospacing="0"/>
              <w:rPr>
                <w:b w:val="0"/>
                <w:sz w:val="20"/>
              </w:rPr>
            </w:pPr>
            <w:r>
              <w:rPr>
                <w:b w:val="0"/>
                <w:sz w:val="20"/>
              </w:rPr>
              <w:t>MATH M14</w:t>
            </w:r>
          </w:p>
        </w:tc>
        <w:tc>
          <w:tcPr>
            <w:tcW w:w="8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D2</w:t>
            </w: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A53D3B" w:rsidP="00FD30EB">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Finite Mathematics</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FD30EB">
            <w:pPr>
              <w:pStyle w:val="NormalWeb"/>
              <w:tabs>
                <w:tab w:val="left" w:pos="2160"/>
                <w:tab w:val="left" w:pos="6480"/>
                <w:tab w:val="left" w:pos="7560"/>
              </w:tabs>
              <w:spacing w:before="0" w:beforeAutospacing="0" w:after="0" w:afterAutospacing="0"/>
              <w:rPr>
                <w:b w:val="0"/>
                <w:sz w:val="20"/>
              </w:rPr>
            </w:pPr>
            <w:r>
              <w:rPr>
                <w:b w:val="0"/>
                <w:sz w:val="20"/>
              </w:rPr>
              <w:t>MATH M22A</w:t>
            </w:r>
          </w:p>
        </w:tc>
        <w:tc>
          <w:tcPr>
            <w:tcW w:w="8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0.5-3.0</w:t>
            </w:r>
          </w:p>
        </w:tc>
        <w:tc>
          <w:tcPr>
            <w:tcW w:w="625"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A53D3B" w:rsidP="00FD30EB">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Study - Math</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813"/>
        <w:gridCol w:w="625"/>
        <w:gridCol w:w="719"/>
        <w:gridCol w:w="4313"/>
        <w:gridCol w:w="2173"/>
      </w:tblGrid>
      <w:tr w:rsidR="00FD30EB" w:rsidRPr="006E46B2" w:rsidTr="00A53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813" w:type="dxa"/>
            <w:tcBorders>
              <w:bottom w:val="single" w:sz="8" w:space="0" w:color="000000" w:themeColor="text1"/>
            </w:tcBorders>
            <w:shd w:val="clear" w:color="auto" w:fill="D9D9D9" w:themeFill="background1" w:themeFillShade="D9"/>
          </w:tcPr>
          <w:p w:rsidR="00FD30EB" w:rsidRPr="00CA4269"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625" w:type="dxa"/>
            <w:tcBorders>
              <w:bottom w:val="single" w:sz="8" w:space="0" w:color="000000" w:themeColor="text1"/>
            </w:tcBorders>
            <w:shd w:val="clear" w:color="auto" w:fill="D9D9D9" w:themeFill="background1" w:themeFillShade="D9"/>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FD30EB" w:rsidRPr="006E46B2" w:rsidRDefault="00FD30EB"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COL M02L</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0.5-1.0</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Individual Tutoring Practicum</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FD30EB"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COL M03L</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0.5-1.0</w:t>
            </w:r>
          </w:p>
        </w:tc>
        <w:tc>
          <w:tcPr>
            <w:tcW w:w="625" w:type="dxa"/>
            <w:shd w:val="clear" w:color="auto" w:fill="auto"/>
          </w:tcPr>
          <w:p w:rsidR="00FD30EB" w:rsidRPr="001F5737"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Group Tutoring Practicum</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FD30EB"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FD30EB"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COL M04</w:t>
            </w:r>
          </w:p>
        </w:tc>
        <w:tc>
          <w:tcPr>
            <w:tcW w:w="813" w:type="dxa"/>
            <w:shd w:val="clear" w:color="auto" w:fill="auto"/>
          </w:tcPr>
          <w:p w:rsidR="00FD30EB"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tc>
        <w:tc>
          <w:tcPr>
            <w:tcW w:w="625" w:type="dxa"/>
            <w:shd w:val="clear" w:color="auto" w:fill="auto"/>
          </w:tcPr>
          <w:p w:rsidR="00FD30EB"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FD30EB" w:rsidRPr="0088059A" w:rsidRDefault="00FD30E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FD30EB"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College Leadership and Student Mentoring</w:t>
            </w:r>
          </w:p>
        </w:tc>
        <w:tc>
          <w:tcPr>
            <w:tcW w:w="2173" w:type="dxa"/>
            <w:shd w:val="clear" w:color="auto" w:fill="auto"/>
          </w:tcPr>
          <w:p w:rsidR="00FD30EB" w:rsidRPr="006E46B2" w:rsidRDefault="00FD30E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COL M04L</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0.5-1.0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Leadership and Mentoring Practicum</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M20</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 to Numerical Math</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M22B</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0.5-3.0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Independent Study – Math</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M30</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 to Modern Algebra</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B236A5" w:rsidRPr="006E46B2" w:rsidTr="00A53D3B">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M33</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 to Analysis</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B236A5" w:rsidRPr="006E46B2" w:rsidTr="00A53D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MATH M89A</w:t>
            </w:r>
          </w:p>
        </w:tc>
        <w:tc>
          <w:tcPr>
            <w:tcW w:w="813" w:type="dxa"/>
            <w:shd w:val="clear" w:color="auto" w:fill="auto"/>
          </w:tcPr>
          <w:p w:rsidR="00B236A5" w:rsidRPr="00CA4269" w:rsidRDefault="00A53D3B"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625" w:type="dxa"/>
            <w:shd w:val="clear" w:color="auto" w:fill="auto"/>
          </w:tcPr>
          <w:p w:rsidR="00B236A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B236A5"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B236A5" w:rsidRDefault="00A53D3B"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Institute/Tutoring Math</w:t>
            </w:r>
          </w:p>
        </w:tc>
        <w:tc>
          <w:tcPr>
            <w:tcW w:w="2173" w:type="dxa"/>
            <w:shd w:val="clear" w:color="auto" w:fill="auto"/>
          </w:tcPr>
          <w:p w:rsidR="00B236A5" w:rsidRPr="006E46B2" w:rsidRDefault="00B236A5"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F04939" w:rsidP="000018D1">
      <w:pPr>
        <w:pStyle w:val="NormalWeb"/>
        <w:shd w:val="clear" w:color="auto" w:fill="FFFFFF"/>
        <w:tabs>
          <w:tab w:val="left" w:pos="2160"/>
          <w:tab w:val="left" w:pos="6480"/>
          <w:tab w:val="left" w:pos="7560"/>
        </w:tabs>
        <w:spacing w:before="0" w:beforeAutospacing="0" w:after="0" w:afterAutospacing="0"/>
        <w:rPr>
          <w:b/>
          <w:sz w:val="20"/>
          <w:szCs w:val="20"/>
        </w:rPr>
      </w:pP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E5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CHEM M11</w:t>
            </w:r>
          </w:p>
        </w:tc>
        <w:tc>
          <w:tcPr>
            <w:tcW w:w="719" w:type="dxa"/>
            <w:shd w:val="clear" w:color="auto" w:fill="auto"/>
          </w:tcPr>
          <w:p w:rsidR="00CA4269" w:rsidRDefault="00832911"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5.0</w:t>
            </w:r>
          </w:p>
        </w:tc>
        <w:tc>
          <w:tcPr>
            <w:tcW w:w="719" w:type="dxa"/>
            <w:shd w:val="clear" w:color="auto" w:fill="auto"/>
          </w:tcPr>
          <w:p w:rsidR="00CA4269" w:rsidRPr="005725F5"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w:t>
            </w:r>
          </w:p>
        </w:tc>
        <w:tc>
          <w:tcPr>
            <w:tcW w:w="719" w:type="dxa"/>
            <w:shd w:val="clear" w:color="auto" w:fill="auto"/>
          </w:tcPr>
          <w:p w:rsidR="00CA4269" w:rsidRPr="0088059A"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CA4269" w:rsidRDefault="00832911"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Foundations of General, Organic, and Biochemistry</w:t>
            </w:r>
          </w:p>
        </w:tc>
        <w:tc>
          <w:tcPr>
            <w:tcW w:w="2173" w:type="dxa"/>
            <w:shd w:val="clear" w:color="auto" w:fill="auto"/>
          </w:tcPr>
          <w:p w:rsidR="00CA4269" w:rsidRPr="006E46B2" w:rsidRDefault="00CA426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230"/>
        <w:gridCol w:w="1980"/>
        <w:gridCol w:w="1710"/>
        <w:gridCol w:w="2160"/>
      </w:tblGrid>
      <w:tr w:rsidR="007059A9" w:rsidRPr="007059A9" w:rsidTr="007059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rPr>
                <w:b w:val="0"/>
                <w:color w:val="auto"/>
                <w:sz w:val="20"/>
              </w:rPr>
            </w:pPr>
            <w:r w:rsidRPr="007059A9">
              <w:rPr>
                <w:b w:val="0"/>
                <w:color w:val="auto"/>
                <w:sz w:val="20"/>
              </w:rPr>
              <w:t>Program Title</w:t>
            </w:r>
          </w:p>
        </w:tc>
        <w:tc>
          <w:tcPr>
            <w:tcW w:w="198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Type</w:t>
            </w:r>
          </w:p>
        </w:tc>
        <w:tc>
          <w:tcPr>
            <w:tcW w:w="171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Degree Type</w:t>
            </w:r>
          </w:p>
        </w:tc>
        <w:tc>
          <w:tcPr>
            <w:tcW w:w="2160" w:type="dxa"/>
            <w:tcBorders>
              <w:bottom w:val="single" w:sz="8" w:space="0" w:color="000000" w:themeColor="text1"/>
            </w:tcBorders>
            <w:shd w:val="clear" w:color="auto" w:fill="D9D9D9" w:themeFill="background1" w:themeFillShade="D9"/>
          </w:tcPr>
          <w:p w:rsidR="007059A9" w:rsidRPr="007059A9" w:rsidRDefault="007059A9" w:rsidP="00DE54D8">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7059A9">
              <w:rPr>
                <w:b w:val="0"/>
                <w:color w:val="auto"/>
                <w:sz w:val="20"/>
              </w:rPr>
              <w:t>Action</w:t>
            </w:r>
          </w:p>
        </w:tc>
      </w:tr>
      <w:tr w:rsidR="007059A9" w:rsidRPr="007059A9" w:rsidTr="00705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Business Administration</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AA-T</w:t>
            </w:r>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7059A9" w:rsidRPr="007059A9" w:rsidTr="007059A9">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rPr>
                <w:b w:val="0"/>
                <w:sz w:val="20"/>
              </w:rPr>
            </w:pPr>
            <w:r>
              <w:rPr>
                <w:b w:val="0"/>
                <w:sz w:val="20"/>
              </w:rPr>
              <w:t>Photovoltaic Technology</w:t>
            </w:r>
          </w:p>
        </w:tc>
        <w:tc>
          <w:tcPr>
            <w:tcW w:w="198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Modification</w:t>
            </w:r>
          </w:p>
        </w:tc>
        <w:tc>
          <w:tcPr>
            <w:tcW w:w="1710" w:type="dxa"/>
            <w:shd w:val="clear" w:color="auto" w:fill="auto"/>
          </w:tcPr>
          <w:p w:rsidR="007059A9" w:rsidRPr="007059A9" w:rsidRDefault="00B236A5" w:rsidP="00DE54D8">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CofA</w:t>
            </w:r>
            <w:proofErr w:type="spellEnd"/>
          </w:p>
        </w:tc>
        <w:tc>
          <w:tcPr>
            <w:tcW w:w="2160" w:type="dxa"/>
            <w:shd w:val="clear" w:color="auto" w:fill="auto"/>
          </w:tcPr>
          <w:p w:rsidR="007059A9" w:rsidRPr="007059A9" w:rsidRDefault="007059A9" w:rsidP="00DE54D8">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F38B3">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B236A5">
        <w:rPr>
          <w:sz w:val="20"/>
          <w:szCs w:val="20"/>
        </w:rPr>
        <w:t>April 2</w:t>
      </w:r>
      <w:r w:rsidR="007653CC">
        <w:rPr>
          <w:sz w:val="20"/>
          <w:szCs w:val="20"/>
        </w:rPr>
        <w:t>, 2013</w:t>
      </w:r>
    </w:p>
    <w:p w:rsidR="009F38B3" w:rsidRDefault="009F38B3" w:rsidP="009F38B3">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lastRenderedPageBreak/>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0D3425">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D8" w:rsidRDefault="00DE54D8" w:rsidP="00692663">
      <w:pPr>
        <w:spacing w:after="0" w:line="240" w:lineRule="auto"/>
      </w:pPr>
      <w:r>
        <w:separator/>
      </w:r>
    </w:p>
  </w:endnote>
  <w:endnote w:type="continuationSeparator" w:id="0">
    <w:p w:rsidR="00DE54D8" w:rsidRDefault="00DE54D8"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D8" w:rsidRDefault="00F663EB"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DE54D8" w:rsidRPr="00C2426A">
          <w:rPr>
            <w:rFonts w:ascii="Times New Roman" w:hAnsi="Times New Roman" w:cs="Times New Roman"/>
            <w:sz w:val="20"/>
            <w:szCs w:val="20"/>
          </w:rPr>
          <w:t xml:space="preserve">Page </w:t>
        </w:r>
        <w:r w:rsidR="00DE54D8" w:rsidRPr="00C2426A">
          <w:rPr>
            <w:rFonts w:ascii="Times New Roman" w:hAnsi="Times New Roman" w:cs="Times New Roman"/>
            <w:b/>
            <w:bCs/>
            <w:sz w:val="20"/>
            <w:szCs w:val="20"/>
          </w:rPr>
          <w:fldChar w:fldCharType="begin"/>
        </w:r>
        <w:r w:rsidR="00DE54D8" w:rsidRPr="00C2426A">
          <w:rPr>
            <w:rFonts w:ascii="Times New Roman" w:hAnsi="Times New Roman" w:cs="Times New Roman"/>
            <w:b/>
            <w:bCs/>
            <w:sz w:val="20"/>
            <w:szCs w:val="20"/>
          </w:rPr>
          <w:instrText xml:space="preserve"> PAGE </w:instrText>
        </w:r>
        <w:r w:rsidR="00DE54D8"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DE54D8" w:rsidRPr="00C2426A">
          <w:rPr>
            <w:rFonts w:ascii="Times New Roman" w:hAnsi="Times New Roman" w:cs="Times New Roman"/>
            <w:b/>
            <w:bCs/>
            <w:sz w:val="20"/>
            <w:szCs w:val="20"/>
          </w:rPr>
          <w:fldChar w:fldCharType="end"/>
        </w:r>
        <w:r w:rsidR="00DE54D8" w:rsidRPr="00C2426A">
          <w:rPr>
            <w:rFonts w:ascii="Times New Roman" w:hAnsi="Times New Roman" w:cs="Times New Roman"/>
            <w:sz w:val="20"/>
            <w:szCs w:val="20"/>
          </w:rPr>
          <w:t xml:space="preserve"> of </w:t>
        </w:r>
        <w:r w:rsidR="00DE54D8" w:rsidRPr="00C2426A">
          <w:rPr>
            <w:rFonts w:ascii="Times New Roman" w:hAnsi="Times New Roman" w:cs="Times New Roman"/>
            <w:b/>
            <w:bCs/>
            <w:sz w:val="20"/>
            <w:szCs w:val="20"/>
          </w:rPr>
          <w:fldChar w:fldCharType="begin"/>
        </w:r>
        <w:r w:rsidR="00DE54D8" w:rsidRPr="00C2426A">
          <w:rPr>
            <w:rFonts w:ascii="Times New Roman" w:hAnsi="Times New Roman" w:cs="Times New Roman"/>
            <w:b/>
            <w:bCs/>
            <w:sz w:val="20"/>
            <w:szCs w:val="20"/>
          </w:rPr>
          <w:instrText xml:space="preserve"> NUMPAGES  </w:instrText>
        </w:r>
        <w:r w:rsidR="00DE54D8"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DE54D8"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D8" w:rsidRDefault="00DE54D8" w:rsidP="00692663">
      <w:pPr>
        <w:spacing w:after="0" w:line="240" w:lineRule="auto"/>
      </w:pPr>
      <w:r>
        <w:separator/>
      </w:r>
    </w:p>
  </w:footnote>
  <w:footnote w:type="continuationSeparator" w:id="0">
    <w:p w:rsidR="00DE54D8" w:rsidRDefault="00DE54D8"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DE54D8" w:rsidRPr="00DF26AF" w:rsidTr="006A6A58">
      <w:trPr>
        <w:jc w:val="center"/>
      </w:trPr>
      <w:tc>
        <w:tcPr>
          <w:tcW w:w="5508" w:type="dxa"/>
        </w:tcPr>
        <w:p w:rsidR="00DE54D8" w:rsidRPr="00DF26AF" w:rsidRDefault="00DE54D8"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0706D044" wp14:editId="2B7068B7">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DE54D8" w:rsidRPr="0069404D" w:rsidRDefault="00DE54D8"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DE54D8" w:rsidRPr="00DF26AF" w:rsidRDefault="008E0C98" w:rsidP="00AF5A76">
          <w:pPr>
            <w:pStyle w:val="Header"/>
            <w:jc w:val="right"/>
            <w:rPr>
              <w:rFonts w:ascii="Times New Roman" w:hAnsi="Times New Roman" w:cs="Times New Roman"/>
              <w:b/>
            </w:rPr>
          </w:pPr>
          <w:r>
            <w:rPr>
              <w:rFonts w:ascii="Times New Roman" w:hAnsi="Times New Roman" w:cs="Times New Roman"/>
              <w:b/>
              <w:sz w:val="28"/>
            </w:rPr>
            <w:t>March 5</w:t>
          </w:r>
          <w:r w:rsidR="00DE54D8">
            <w:rPr>
              <w:rFonts w:ascii="Times New Roman" w:hAnsi="Times New Roman" w:cs="Times New Roman"/>
              <w:b/>
              <w:sz w:val="28"/>
            </w:rPr>
            <w:t>, 2013</w:t>
          </w:r>
        </w:p>
      </w:tc>
    </w:tr>
  </w:tbl>
  <w:p w:rsidR="00DE54D8" w:rsidRDefault="00DE5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433609"/>
    <w:multiLevelType w:val="hybridMultilevel"/>
    <w:tmpl w:val="7ACEA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26E6"/>
    <w:rsid w:val="0003408E"/>
    <w:rsid w:val="00066961"/>
    <w:rsid w:val="0006752C"/>
    <w:rsid w:val="000C3080"/>
    <w:rsid w:val="000D253E"/>
    <w:rsid w:val="000D3425"/>
    <w:rsid w:val="000E3E4F"/>
    <w:rsid w:val="000F30CD"/>
    <w:rsid w:val="000F5352"/>
    <w:rsid w:val="001112E7"/>
    <w:rsid w:val="001160AC"/>
    <w:rsid w:val="00116252"/>
    <w:rsid w:val="00120FCD"/>
    <w:rsid w:val="001276A3"/>
    <w:rsid w:val="0013744B"/>
    <w:rsid w:val="0015025E"/>
    <w:rsid w:val="00173049"/>
    <w:rsid w:val="001B6628"/>
    <w:rsid w:val="001F5737"/>
    <w:rsid w:val="002026F1"/>
    <w:rsid w:val="002071E6"/>
    <w:rsid w:val="00245DBC"/>
    <w:rsid w:val="002777B7"/>
    <w:rsid w:val="002A2BBD"/>
    <w:rsid w:val="002B62D7"/>
    <w:rsid w:val="002E2FEE"/>
    <w:rsid w:val="00320C32"/>
    <w:rsid w:val="00337577"/>
    <w:rsid w:val="0034579C"/>
    <w:rsid w:val="003601D4"/>
    <w:rsid w:val="003647F1"/>
    <w:rsid w:val="00370C82"/>
    <w:rsid w:val="003739A0"/>
    <w:rsid w:val="00384FEB"/>
    <w:rsid w:val="00385E51"/>
    <w:rsid w:val="003F69C7"/>
    <w:rsid w:val="00427DA8"/>
    <w:rsid w:val="00431627"/>
    <w:rsid w:val="00470918"/>
    <w:rsid w:val="004B3A32"/>
    <w:rsid w:val="004E2269"/>
    <w:rsid w:val="00505C5E"/>
    <w:rsid w:val="00542662"/>
    <w:rsid w:val="00546CFF"/>
    <w:rsid w:val="00570C75"/>
    <w:rsid w:val="005725F5"/>
    <w:rsid w:val="00584C5E"/>
    <w:rsid w:val="00590C2B"/>
    <w:rsid w:val="005B1968"/>
    <w:rsid w:val="005B2858"/>
    <w:rsid w:val="005C1A55"/>
    <w:rsid w:val="005D78B4"/>
    <w:rsid w:val="005F111A"/>
    <w:rsid w:val="005F34C5"/>
    <w:rsid w:val="00602816"/>
    <w:rsid w:val="00614E53"/>
    <w:rsid w:val="00616C8B"/>
    <w:rsid w:val="006177CD"/>
    <w:rsid w:val="006231BD"/>
    <w:rsid w:val="00625E31"/>
    <w:rsid w:val="00631CAC"/>
    <w:rsid w:val="0064629E"/>
    <w:rsid w:val="00652409"/>
    <w:rsid w:val="0066264D"/>
    <w:rsid w:val="00692663"/>
    <w:rsid w:val="0069404D"/>
    <w:rsid w:val="006A6A58"/>
    <w:rsid w:val="006C5225"/>
    <w:rsid w:val="006C6F20"/>
    <w:rsid w:val="006E46B2"/>
    <w:rsid w:val="007059A9"/>
    <w:rsid w:val="00734525"/>
    <w:rsid w:val="00740E76"/>
    <w:rsid w:val="00752633"/>
    <w:rsid w:val="007653CC"/>
    <w:rsid w:val="0076655D"/>
    <w:rsid w:val="0078272C"/>
    <w:rsid w:val="007A72E0"/>
    <w:rsid w:val="007C5EC0"/>
    <w:rsid w:val="007D3253"/>
    <w:rsid w:val="00832911"/>
    <w:rsid w:val="0086451D"/>
    <w:rsid w:val="0088059A"/>
    <w:rsid w:val="008931CB"/>
    <w:rsid w:val="008E0C98"/>
    <w:rsid w:val="008E17A6"/>
    <w:rsid w:val="008F7A66"/>
    <w:rsid w:val="009019C4"/>
    <w:rsid w:val="00901F5F"/>
    <w:rsid w:val="00911088"/>
    <w:rsid w:val="00917464"/>
    <w:rsid w:val="00942E8F"/>
    <w:rsid w:val="00967645"/>
    <w:rsid w:val="00976D19"/>
    <w:rsid w:val="00985388"/>
    <w:rsid w:val="009A0E51"/>
    <w:rsid w:val="009A1F8F"/>
    <w:rsid w:val="009B255D"/>
    <w:rsid w:val="009F38B3"/>
    <w:rsid w:val="00A0210F"/>
    <w:rsid w:val="00A472EC"/>
    <w:rsid w:val="00A53D3B"/>
    <w:rsid w:val="00A55EEC"/>
    <w:rsid w:val="00A63741"/>
    <w:rsid w:val="00A87E17"/>
    <w:rsid w:val="00AA56FB"/>
    <w:rsid w:val="00AA6F2F"/>
    <w:rsid w:val="00AB129D"/>
    <w:rsid w:val="00AD1449"/>
    <w:rsid w:val="00AE6E53"/>
    <w:rsid w:val="00AF5A76"/>
    <w:rsid w:val="00B00E62"/>
    <w:rsid w:val="00B236A5"/>
    <w:rsid w:val="00B7248B"/>
    <w:rsid w:val="00B7310B"/>
    <w:rsid w:val="00BD74D5"/>
    <w:rsid w:val="00BD7C4A"/>
    <w:rsid w:val="00C435E3"/>
    <w:rsid w:val="00C47B4F"/>
    <w:rsid w:val="00C75258"/>
    <w:rsid w:val="00CA022D"/>
    <w:rsid w:val="00CA4269"/>
    <w:rsid w:val="00CE4C7C"/>
    <w:rsid w:val="00D01E7A"/>
    <w:rsid w:val="00D470F0"/>
    <w:rsid w:val="00D63693"/>
    <w:rsid w:val="00D73217"/>
    <w:rsid w:val="00DA518D"/>
    <w:rsid w:val="00DB1081"/>
    <w:rsid w:val="00DC70B0"/>
    <w:rsid w:val="00DD4E0F"/>
    <w:rsid w:val="00DE1186"/>
    <w:rsid w:val="00DE54D8"/>
    <w:rsid w:val="00DF79FA"/>
    <w:rsid w:val="00E05847"/>
    <w:rsid w:val="00E155E8"/>
    <w:rsid w:val="00E15FC2"/>
    <w:rsid w:val="00E51308"/>
    <w:rsid w:val="00E60029"/>
    <w:rsid w:val="00E667AC"/>
    <w:rsid w:val="00E7090D"/>
    <w:rsid w:val="00EA0F0F"/>
    <w:rsid w:val="00EA43F7"/>
    <w:rsid w:val="00EB2E62"/>
    <w:rsid w:val="00ED0D12"/>
    <w:rsid w:val="00ED4EB8"/>
    <w:rsid w:val="00F04939"/>
    <w:rsid w:val="00F37565"/>
    <w:rsid w:val="00F5433B"/>
    <w:rsid w:val="00F5599D"/>
    <w:rsid w:val="00F57468"/>
    <w:rsid w:val="00F663EB"/>
    <w:rsid w:val="00FC267F"/>
    <w:rsid w:val="00FD30EB"/>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4A7E-0645-4517-9EB1-B76990A4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6</cp:revision>
  <cp:lastPrinted>2013-02-28T17:27:00Z</cp:lastPrinted>
  <dcterms:created xsi:type="dcterms:W3CDTF">2013-02-27T22:00:00Z</dcterms:created>
  <dcterms:modified xsi:type="dcterms:W3CDTF">2013-02-28T17:27:00Z</dcterms:modified>
</cp:coreProperties>
</file>